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F-004852-F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6662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022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3655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F-004852-F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